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8D" w:rsidRDefault="00EF528D" w:rsidP="00EF528D">
      <w:pPr>
        <w:spacing w:after="0" w:line="259" w:lineRule="atLeast"/>
        <w:rPr>
          <w:rFonts w:ascii="Arial" w:hAnsi="Arial" w:cs="Arial"/>
          <w:b/>
          <w:sz w:val="24"/>
        </w:rPr>
      </w:pPr>
    </w:p>
    <w:tbl>
      <w:tblPr>
        <w:tblStyle w:val="Tabellenraster"/>
        <w:tblpPr w:leftFromText="141" w:rightFromText="141" w:vertAnchor="text" w:horzAnchor="page" w:tblpX="6358" w:tblpY="-78"/>
        <w:tblW w:w="0" w:type="auto"/>
        <w:tblLook w:val="04A0" w:firstRow="1" w:lastRow="0" w:firstColumn="1" w:lastColumn="0" w:noHBand="0" w:noVBand="1"/>
      </w:tblPr>
      <w:tblGrid>
        <w:gridCol w:w="4187"/>
      </w:tblGrid>
      <w:tr w:rsidR="00AA1320" w:rsidTr="00AA1320">
        <w:trPr>
          <w:trHeight w:val="460"/>
        </w:trPr>
        <w:tc>
          <w:tcPr>
            <w:tcW w:w="4187" w:type="dxa"/>
            <w:vAlign w:val="center"/>
          </w:tcPr>
          <w:p w:rsidR="00AA1320" w:rsidRPr="00EF528D" w:rsidRDefault="00AA1320" w:rsidP="00AA1320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A64AD7" w:rsidTr="00AA1320">
        <w:trPr>
          <w:trHeight w:val="460"/>
        </w:trPr>
        <w:tc>
          <w:tcPr>
            <w:tcW w:w="4187" w:type="dxa"/>
            <w:vAlign w:val="center"/>
          </w:tcPr>
          <w:p w:rsidR="00A64AD7" w:rsidRPr="00EF528D" w:rsidRDefault="00A64AD7" w:rsidP="00AA1320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</w:tbl>
    <w:p w:rsidR="00EF528D" w:rsidRPr="00A64AD7" w:rsidRDefault="00AA1320" w:rsidP="00A64AD7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Bericht des Stammes / der Ortsgruppe: </w:t>
      </w:r>
    </w:p>
    <w:p w:rsidR="00EF528D" w:rsidRDefault="00A64AD7" w:rsidP="00A64AD7">
      <w:pPr>
        <w:spacing w:after="0" w:line="259" w:lineRule="atLeast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Datum:</w:t>
      </w:r>
    </w:p>
    <w:p w:rsidR="008C2F28" w:rsidRDefault="00117A1B" w:rsidP="00EF528D">
      <w:pPr>
        <w:spacing w:after="0" w:line="259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46"/>
      </w:tblGrid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76" w:lineRule="auto"/>
              <w:rPr>
                <w:rFonts w:cs="Calibri"/>
                <w:b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Allgemeines (Situation im Stamm)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40" w:lineRule="auto"/>
              <w:rPr>
                <w:rFonts w:cs="Calibri"/>
                <w:b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Geplante und durchgeführte Aktionen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40" w:lineRule="auto"/>
              <w:rPr>
                <w:rFonts w:cs="Calibri"/>
                <w:b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Probleme im Stamm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b/>
                <w:sz w:val="24"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Schulungen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b/>
                <w:sz w:val="24"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Christliches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76" w:lineRule="auto"/>
              <w:rPr>
                <w:rFonts w:cs="Calibri"/>
                <w:b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Stimmung im Stamm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b/>
                <w:sz w:val="24"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Ausblick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76" w:lineRule="auto"/>
              <w:rPr>
                <w:rFonts w:cs="Calibri"/>
                <w:b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Fragen und/ oder Themen an den Bezirksrat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  <w:tr w:rsidR="00A64AD7" w:rsidTr="00A64AD7">
        <w:tc>
          <w:tcPr>
            <w:tcW w:w="9546" w:type="dxa"/>
            <w:shd w:val="clear" w:color="auto" w:fill="BFBFBF" w:themeFill="background1" w:themeFillShade="BF"/>
          </w:tcPr>
          <w:p w:rsidR="00A64AD7" w:rsidRPr="00A64AD7" w:rsidRDefault="00A64AD7" w:rsidP="00A64AD7">
            <w:pPr>
              <w:spacing w:after="0" w:line="276" w:lineRule="auto"/>
              <w:rPr>
                <w:rFonts w:cs="Calibri"/>
                <w:b/>
              </w:rPr>
            </w:pPr>
            <w:r w:rsidRPr="00A64AD7">
              <w:rPr>
                <w:rFonts w:ascii="Arial" w:hAnsi="Arial" w:cs="Arial"/>
                <w:b/>
                <w:sz w:val="24"/>
              </w:rPr>
              <w:t>Was ihr noch berichten möchtet</w:t>
            </w:r>
          </w:p>
        </w:tc>
      </w:tr>
      <w:tr w:rsidR="00A64AD7" w:rsidTr="00A64AD7">
        <w:tc>
          <w:tcPr>
            <w:tcW w:w="9546" w:type="dxa"/>
          </w:tcPr>
          <w:p w:rsidR="00A64AD7" w:rsidRDefault="00A64AD7" w:rsidP="00A64AD7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A64AD7" w:rsidRPr="00A64AD7" w:rsidRDefault="00A64AD7" w:rsidP="00A64AD7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A64AD7" w:rsidRDefault="00A64AD7" w:rsidP="00EF528D">
      <w:pPr>
        <w:spacing w:after="0" w:line="259" w:lineRule="atLeast"/>
        <w:rPr>
          <w:rFonts w:ascii="Arial" w:hAnsi="Arial" w:cs="Arial"/>
          <w:b/>
          <w:sz w:val="24"/>
        </w:rPr>
      </w:pPr>
    </w:p>
    <w:p w:rsidR="00A64AD7" w:rsidRDefault="00A64AD7" w:rsidP="00EF528D">
      <w:pPr>
        <w:spacing w:after="0" w:line="259" w:lineRule="atLeast"/>
        <w:rPr>
          <w:rFonts w:ascii="Arial" w:hAnsi="Arial" w:cs="Arial"/>
          <w:b/>
          <w:sz w:val="24"/>
        </w:rPr>
      </w:pPr>
    </w:p>
    <w:tbl>
      <w:tblPr>
        <w:tblStyle w:val="Tabellenraster"/>
        <w:tblpPr w:leftFromText="141" w:rightFromText="141" w:vertAnchor="text" w:horzAnchor="page" w:tblpX="5308" w:tblpY="150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F528D" w:rsidTr="00EF528D">
        <w:trPr>
          <w:trHeight w:val="416"/>
        </w:trPr>
        <w:tc>
          <w:tcPr>
            <w:tcW w:w="5211" w:type="dxa"/>
            <w:vAlign w:val="center"/>
          </w:tcPr>
          <w:p w:rsidR="00EF528D" w:rsidRPr="00EF528D" w:rsidRDefault="00EF528D" w:rsidP="00EF528D">
            <w:pPr>
              <w:spacing w:after="0" w:line="259" w:lineRule="atLeast"/>
              <w:rPr>
                <w:rFonts w:ascii="Arial" w:hAnsi="Arial" w:cs="Arial"/>
                <w:sz w:val="24"/>
              </w:rPr>
            </w:pPr>
          </w:p>
        </w:tc>
      </w:tr>
    </w:tbl>
    <w:p w:rsidR="00EC6603" w:rsidRDefault="00EC6603" w:rsidP="00EF528D">
      <w:pPr>
        <w:spacing w:after="0" w:line="259" w:lineRule="atLeast"/>
        <w:rPr>
          <w:rFonts w:ascii="Arial" w:hAnsi="Arial" w:cs="Arial"/>
          <w:b/>
          <w:sz w:val="24"/>
        </w:rPr>
      </w:pPr>
    </w:p>
    <w:p w:rsidR="00EF528D" w:rsidRDefault="00EF528D">
      <w:pPr>
        <w:spacing w:line="259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Der Bericht wurde verfasst von: </w:t>
      </w:r>
    </w:p>
    <w:p w:rsidR="00EC6603" w:rsidRDefault="00EC6603">
      <w:pPr>
        <w:spacing w:line="259" w:lineRule="atLeast"/>
        <w:rPr>
          <w:rFonts w:ascii="Arial" w:hAnsi="Arial" w:cs="Arial"/>
          <w:b/>
          <w:sz w:val="24"/>
        </w:rPr>
      </w:pPr>
    </w:p>
    <w:p w:rsidR="005D1E87" w:rsidRDefault="005D1E87"/>
    <w:sectPr w:rsidR="005D1E87" w:rsidSect="00EC6603">
      <w:headerReference w:type="default" r:id="rId7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E9" w:rsidRDefault="003C31E9">
      <w:r>
        <w:separator/>
      </w:r>
    </w:p>
  </w:endnote>
  <w:endnote w:type="continuationSeparator" w:id="0">
    <w:p w:rsidR="003C31E9" w:rsidRDefault="003C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E9" w:rsidRDefault="003C31E9">
      <w:r>
        <w:separator/>
      </w:r>
    </w:p>
  </w:footnote>
  <w:footnote w:type="continuationSeparator" w:id="0">
    <w:p w:rsidR="003C31E9" w:rsidRDefault="003C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D" w:rsidRDefault="00EF528D" w:rsidP="00EF528D">
    <w:pPr>
      <w:spacing w:after="0" w:line="259" w:lineRule="atLeast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-133350</wp:posOffset>
          </wp:positionV>
          <wp:extent cx="533400" cy="695325"/>
          <wp:effectExtent l="19050" t="0" r="0" b="0"/>
          <wp:wrapSquare wrapText="bothSides"/>
          <wp:docPr id="2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</w:t>
    </w:r>
    <w:r>
      <w:rPr>
        <w:rFonts w:ascii="Arial" w:hAnsi="Arial" w:cs="Arial"/>
        <w:b/>
        <w:sz w:val="32"/>
      </w:rPr>
      <w:tab/>
      <w:t xml:space="preserve">VCP Bezirk Oldenburg </w:t>
    </w:r>
  </w:p>
  <w:p w:rsidR="00EF528D" w:rsidRPr="00EF528D" w:rsidRDefault="00EF528D" w:rsidP="00EF528D">
    <w:pPr>
      <w:spacing w:after="0" w:line="259" w:lineRule="atLeast"/>
      <w:ind w:firstLine="708"/>
      <w:rPr>
        <w:rFonts w:ascii="Arial" w:hAnsi="Arial" w:cs="Arial"/>
        <w:b/>
        <w:sz w:val="32"/>
      </w:rPr>
    </w:pPr>
    <w:r w:rsidRPr="00EF528D">
      <w:rPr>
        <w:rFonts w:ascii="Arial" w:hAnsi="Arial" w:cs="Arial"/>
        <w:b/>
        <w:sz w:val="32"/>
      </w:rPr>
      <w:t xml:space="preserve">Bericht zum Bezirksrat </w:t>
    </w:r>
  </w:p>
  <w:p w:rsidR="00EF528D" w:rsidRDefault="00EF52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834"/>
    <w:rsid w:val="00001F30"/>
    <w:rsid w:val="00117A1B"/>
    <w:rsid w:val="001710A0"/>
    <w:rsid w:val="00175BA7"/>
    <w:rsid w:val="0031337E"/>
    <w:rsid w:val="003C31E9"/>
    <w:rsid w:val="005D1E87"/>
    <w:rsid w:val="00771834"/>
    <w:rsid w:val="008C2F28"/>
    <w:rsid w:val="008D55F6"/>
    <w:rsid w:val="00A170F8"/>
    <w:rsid w:val="00A64AD7"/>
    <w:rsid w:val="00A82B04"/>
    <w:rsid w:val="00AA1320"/>
    <w:rsid w:val="00B63506"/>
    <w:rsid w:val="00B95462"/>
    <w:rsid w:val="00CF4415"/>
    <w:rsid w:val="00DE0692"/>
    <w:rsid w:val="00EC6603"/>
    <w:rsid w:val="00EF528D"/>
    <w:rsid w:val="00F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603"/>
    <w:pPr>
      <w:spacing w:after="160" w:line="259" w:lineRule="auto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6603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C6603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C6603"/>
    <w:pPr>
      <w:keepNext/>
      <w:keepLines/>
      <w:spacing w:before="200" w:after="0"/>
      <w:outlineLvl w:val="2"/>
    </w:pPr>
    <w:rPr>
      <w:b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C6603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C6603"/>
    <w:pPr>
      <w:keepNext/>
      <w:keepLines/>
      <w:spacing w:before="200" w:after="0"/>
      <w:outlineLvl w:val="4"/>
    </w:pPr>
    <w:rPr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C6603"/>
    <w:pPr>
      <w:keepNext/>
      <w:keepLines/>
      <w:spacing w:before="200" w:after="0"/>
      <w:outlineLvl w:val="5"/>
    </w:pPr>
    <w:rPr>
      <w:i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C6603"/>
    <w:pPr>
      <w:keepNext/>
      <w:keepLines/>
      <w:spacing w:before="200" w:after="0"/>
      <w:outlineLvl w:val="6"/>
    </w:pPr>
    <w:rPr>
      <w:i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C6603"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C6603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rsid w:val="00EC6603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C6603"/>
    <w:rPr>
      <w:b/>
    </w:rPr>
  </w:style>
  <w:style w:type="character" w:styleId="IntensiverVerweis">
    <w:name w:val="Intense Reference"/>
    <w:basedOn w:val="Absatz-Standardschriftart"/>
    <w:uiPriority w:val="32"/>
    <w:qFormat/>
    <w:rsid w:val="00EC6603"/>
    <w:rPr>
      <w:b/>
      <w:smallCaps/>
      <w:color w:val="C0504D"/>
      <w:spacing w:val="5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C6603"/>
    <w:rPr>
      <w:rFonts w:ascii="Times New Roman" w:eastAsia="Times New Roman" w:hAnsi="Times New Roman" w:cs="Times New Roman"/>
      <w:b/>
      <w:i/>
      <w:color w:val="4F81B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660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Endnotentext">
    <w:name w:val="endnote text"/>
    <w:basedOn w:val="Standard"/>
    <w:next w:val="Standard"/>
    <w:link w:val="EndnotentextZchn"/>
    <w:uiPriority w:val="99"/>
    <w:semiHidden/>
    <w:unhideWhenUsed/>
    <w:rsid w:val="00EC6603"/>
    <w:pPr>
      <w:spacing w:after="0" w:line="240" w:lineRule="auto"/>
    </w:pPr>
    <w:rPr>
      <w:sz w:val="20"/>
    </w:rPr>
  </w:style>
  <w:style w:type="character" w:styleId="Hervorhebung">
    <w:name w:val="Emphasis"/>
    <w:basedOn w:val="Absatz-Standardschriftart"/>
    <w:uiPriority w:val="20"/>
    <w:qFormat/>
    <w:rsid w:val="00EC6603"/>
    <w:rPr>
      <w:i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603"/>
    <w:rPr>
      <w:sz w:val="20"/>
    </w:rPr>
  </w:style>
  <w:style w:type="character" w:styleId="Buchtitel">
    <w:name w:val="Book Title"/>
    <w:basedOn w:val="Absatz-Standardschriftart"/>
    <w:uiPriority w:val="33"/>
    <w:qFormat/>
    <w:rsid w:val="00EC6603"/>
    <w:rPr>
      <w:b/>
      <w:smallCaps/>
      <w:spacing w:val="5"/>
    </w:rPr>
  </w:style>
  <w:style w:type="paragraph" w:styleId="Funotentext">
    <w:name w:val="footnote text"/>
    <w:basedOn w:val="Standard"/>
    <w:next w:val="Standard"/>
    <w:link w:val="FunotentextZchn"/>
    <w:uiPriority w:val="99"/>
    <w:semiHidden/>
    <w:unhideWhenUsed/>
    <w:rsid w:val="00EC6603"/>
    <w:pPr>
      <w:spacing w:after="0" w:line="240" w:lineRule="auto"/>
    </w:pPr>
    <w:rPr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C6603"/>
    <w:rPr>
      <w:i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C6603"/>
    <w:rPr>
      <w:rFonts w:ascii="Times New Roman" w:eastAsia="Times New Roman" w:hAnsi="Times New Roman" w:cs="Times New Roman"/>
      <w:i/>
      <w:color w:val="243F60"/>
    </w:rPr>
  </w:style>
  <w:style w:type="paragraph" w:styleId="NurText">
    <w:name w:val="Plain Text"/>
    <w:basedOn w:val="Standard"/>
    <w:next w:val="Standard"/>
    <w:link w:val="NurTextZchn"/>
    <w:uiPriority w:val="99"/>
    <w:semiHidden/>
    <w:unhideWhenUsed/>
    <w:rsid w:val="00EC6603"/>
    <w:pPr>
      <w:spacing w:after="0" w:line="240" w:lineRule="auto"/>
    </w:pPr>
    <w:rPr>
      <w:rFonts w:ascii="Courier New" w:hAnsi="Courier New" w:cs="Courier New"/>
      <w:sz w:val="21"/>
    </w:rPr>
  </w:style>
  <w:style w:type="character" w:styleId="SchwacherVerweis">
    <w:name w:val="Subtle Reference"/>
    <w:basedOn w:val="Absatz-Standardschriftart"/>
    <w:uiPriority w:val="31"/>
    <w:qFormat/>
    <w:rsid w:val="00EC6603"/>
    <w:rPr>
      <w:smallCaps/>
      <w:color w:val="C0504D"/>
      <w:u w:val="sing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6603"/>
    <w:rPr>
      <w:b/>
      <w:i/>
      <w:color w:val="4F81B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603"/>
    <w:rPr>
      <w:rFonts w:ascii="Times New Roman" w:eastAsia="Times New Roman" w:hAnsi="Times New Roman" w:cs="Times New Roman"/>
      <w:b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C6603"/>
    <w:rPr>
      <w:rFonts w:ascii="Times New Roman" w:eastAsia="Times New Roman" w:hAnsi="Times New Roman" w:cs="Times New Roman"/>
      <w:color w:val="243F60"/>
    </w:rPr>
  </w:style>
  <w:style w:type="character" w:styleId="IntensiveHervorhebung">
    <w:name w:val="Intense Emphasis"/>
    <w:basedOn w:val="Absatz-Standardschriftart"/>
    <w:uiPriority w:val="21"/>
    <w:qFormat/>
    <w:rsid w:val="00EC6603"/>
    <w:rPr>
      <w:b/>
      <w:i/>
      <w:color w:val="4F81BD"/>
    </w:rPr>
  </w:style>
  <w:style w:type="paragraph" w:styleId="KeinLeerraum">
    <w:name w:val="No Spacing"/>
    <w:next w:val="Standard"/>
    <w:uiPriority w:val="1"/>
    <w:qFormat/>
    <w:rsid w:val="00EC6603"/>
  </w:style>
  <w:style w:type="character" w:styleId="Hyperlink">
    <w:name w:val="Hyperlink"/>
    <w:basedOn w:val="Absatz-Standardschriftart"/>
    <w:uiPriority w:val="99"/>
    <w:unhideWhenUsed/>
    <w:rsid w:val="00EC6603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6603"/>
    <w:rPr>
      <w:i/>
      <w:color w:val="4F81BD"/>
      <w:spacing w:val="15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603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elZchn">
    <w:name w:val="Titel Zchn"/>
    <w:basedOn w:val="Absatz-Standardschriftart"/>
    <w:link w:val="Titel"/>
    <w:uiPriority w:val="10"/>
    <w:rsid w:val="00EC6603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C6603"/>
    <w:rPr>
      <w:rFonts w:ascii="Times New Roman" w:eastAsia="Times New Roman" w:hAnsi="Times New Roman" w:cs="Times New Roman"/>
      <w:i/>
      <w:color w:val="40404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C6603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C6603"/>
    <w:rPr>
      <w:rFonts w:ascii="Times New Roman" w:eastAsia="Times New Roman" w:hAnsi="Times New Roman" w:cs="Times New Roman"/>
      <w:color w:val="40404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C6603"/>
    <w:pPr>
      <w:pBdr>
        <w:bottom w:val="single" w:sz="8" w:space="0" w:color="4F81BD"/>
      </w:pBdr>
      <w:spacing w:after="300" w:line="240" w:lineRule="auto"/>
    </w:pPr>
    <w:rPr>
      <w:color w:val="17365D"/>
      <w:spacing w:val="5"/>
      <w:sz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603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NurTextZchn">
    <w:name w:val="Nur Text Zchn"/>
    <w:basedOn w:val="Absatz-Standardschriftart"/>
    <w:link w:val="NurText"/>
    <w:uiPriority w:val="99"/>
    <w:rsid w:val="00EC6603"/>
    <w:rPr>
      <w:rFonts w:ascii="Courier New" w:hAnsi="Courier New" w:cs="Courier New"/>
      <w:sz w:val="21"/>
    </w:rPr>
  </w:style>
  <w:style w:type="character" w:styleId="Endnotenzeichen">
    <w:name w:val="endnote reference"/>
    <w:basedOn w:val="Absatz-Standardschriftart"/>
    <w:uiPriority w:val="99"/>
    <w:semiHidden/>
    <w:unhideWhenUsed/>
    <w:rsid w:val="00EC6603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EC6603"/>
    <w:rPr>
      <w:i/>
      <w:color w:val="80808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6603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EC6603"/>
    <w:rPr>
      <w:i/>
      <w:color w:val="000000"/>
    </w:rPr>
  </w:style>
  <w:style w:type="paragraph" w:styleId="Listenabsatz">
    <w:name w:val="List Paragraph"/>
    <w:basedOn w:val="Standard"/>
    <w:next w:val="Standard"/>
    <w:uiPriority w:val="34"/>
    <w:qFormat/>
    <w:rsid w:val="00EC6603"/>
    <w:pPr>
      <w:ind w:left="72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C6603"/>
    <w:rPr>
      <w:sz w:val="20"/>
    </w:rPr>
  </w:style>
  <w:style w:type="table" w:styleId="Tabellenraster">
    <w:name w:val="Table Grid"/>
    <w:basedOn w:val="NormaleTabelle"/>
    <w:rsid w:val="00EF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F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F528D"/>
    <w:rPr>
      <w:sz w:val="22"/>
      <w:lang w:eastAsia="en-US"/>
    </w:rPr>
  </w:style>
  <w:style w:type="paragraph" w:styleId="Fuzeile">
    <w:name w:val="footer"/>
    <w:basedOn w:val="Standard"/>
    <w:link w:val="FuzeileZchn"/>
    <w:rsid w:val="00EF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F528D"/>
    <w:rPr>
      <w:sz w:val="22"/>
      <w:lang w:eastAsia="en-US"/>
    </w:rPr>
  </w:style>
  <w:style w:type="paragraph" w:styleId="Sprechblasentext">
    <w:name w:val="Balloon Text"/>
    <w:basedOn w:val="Standard"/>
    <w:link w:val="SprechblasentextZchn"/>
    <w:rsid w:val="00EF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52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ik\Desktop\Berichtsvorlage%20St&#228;mme%20zum%20Bezirksr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6EC4282B678499C96DA6661EBE71B" ma:contentTypeVersion="11" ma:contentTypeDescription="Ein neues Dokument erstellen." ma:contentTypeScope="" ma:versionID="1f03f2d6f488f6d32fc06ec1ffc8383c">
  <xsd:schema xmlns:xsd="http://www.w3.org/2001/XMLSchema" xmlns:xs="http://www.w3.org/2001/XMLSchema" xmlns:p="http://schemas.microsoft.com/office/2006/metadata/properties" xmlns:ns2="87766938-09d5-4d77-99a1-a9fef65dbfe1" xmlns:ns3="4e30501c-fc54-46c5-b561-6106f9a585fb" targetNamespace="http://schemas.microsoft.com/office/2006/metadata/properties" ma:root="true" ma:fieldsID="60515dba54025e80cca86b07f96ad92b" ns2:_="" ns3:_="">
    <xsd:import namespace="87766938-09d5-4d77-99a1-a9fef65dbfe1"/>
    <xsd:import namespace="4e30501c-fc54-46c5-b561-6106f9a585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6938-09d5-4d77-99a1-a9fef65dbfe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036ec7b-3236-4bc2-b2d8-3599977e8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501c-fc54-46c5-b561-6106f9a585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49d082-f2ed-40f4-a593-e61973133acc}" ma:internalName="TaxCatchAll" ma:showField="CatchAllData" ma:web="4e30501c-fc54-46c5-b561-6106f9a5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0501c-fc54-46c5-b561-6106f9a585fb" xsi:nil="true"/>
    <lcf76f155ced4ddcb4097134ff3c332f xmlns="87766938-09d5-4d77-99a1-a9fef65dbf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4A004-CD28-48EC-B492-04A0175AB2C9}"/>
</file>

<file path=customXml/itemProps2.xml><?xml version="1.0" encoding="utf-8"?>
<ds:datastoreItem xmlns:ds="http://schemas.openxmlformats.org/officeDocument/2006/customXml" ds:itemID="{331BF6E0-F432-4DB5-8D07-35B04C621990}"/>
</file>

<file path=customXml/itemProps3.xml><?xml version="1.0" encoding="utf-8"?>
<ds:datastoreItem xmlns:ds="http://schemas.openxmlformats.org/officeDocument/2006/customXml" ds:itemID="{04A98A37-B61E-4665-B105-EDA6F92467A4}"/>
</file>

<file path=docProps/app.xml><?xml version="1.0" encoding="utf-8"?>
<Properties xmlns="http://schemas.openxmlformats.org/officeDocument/2006/extended-properties" xmlns:vt="http://schemas.openxmlformats.org/officeDocument/2006/docPropsVTypes">
  <Template>Berichtsvorlage Stämme zum Bezirksrat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Gundlach</dc:creator>
  <cp:lastModifiedBy>Niklas fudickar</cp:lastModifiedBy>
  <cp:revision>4</cp:revision>
  <dcterms:created xsi:type="dcterms:W3CDTF">2015-04-18T18:27:00Z</dcterms:created>
  <dcterms:modified xsi:type="dcterms:W3CDTF">2017-03-17T22:49:00Z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0x010100A776EC4282B678499C96DA6661EBE71B</vt:lpwstr>
  </property>
</Properties>
</file>